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AE1D85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AE1D85" w:rsidRDefault="00AE1D85" w:rsidP="00EA6039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AE1D85" w:rsidRPr="00A065A2" w:rsidRDefault="00AE1D85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AE1D85">
                  <w:rPr>
                    <w:rFonts w:ascii="Times New Roman" w:eastAsia="Arial Unicode MS" w:hAnsi="Times New Roman" w:cs="Times New Roman"/>
                    <w:b/>
                    <w:bCs/>
                    <w:iCs/>
                    <w:sz w:val="32"/>
                    <w:szCs w:val="32"/>
                  </w:rPr>
                  <w:t>Порядок оказания первой помощи при нарушении проходимости верхних дыхательных путей</w:t>
                </w:r>
              </w:p>
            </w:sdtContent>
          </w:sdt>
        </w:tc>
      </w:tr>
    </w:tbl>
    <w:p w:rsidR="00AE1D85" w:rsidRDefault="00AE1D85">
      <w:pPr>
        <w:widowControl w:val="0"/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AE1D85" w:rsidRPr="00AE1D85" w:rsidRDefault="00AE1D85" w:rsidP="00AE1D85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1.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Инородное тело в дыхательных путях прекращает дыхание у человека и без своевременного оказания первой помощи пострадавший просто погибнет, не дождавшись скорой. Типичным признаком нарушения проходимости дыхательных путей является поза, при которой человек держится рукой за горло и одновременно пытается кашлять, чтобы удалить инородное тело.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В соответствии с рекомендациями Российского Национального Совета по реанимации выделяют частичное или полное нарушение проходимости верхних дыхательных путей, вызванное инородным телом. Для того, чтобы определить степень нарушения, можно спросить пострадавшего, подавился ли он.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При частичном нарушении проходимости верхних дыхательных путей пострадавший отвечает на вопрос, что может кашлять. В этом случае необходимо предложить ему покашлять. Опасности для жизни нет.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 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2.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При полном нарушении проходимости верхних дыхательных путей пострадавший не может говорить, не может дышать или дыхание явно затруднено (шумное, хриплое), может хватать себя за горло, может кивать.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3.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При полном нарушении проходимости верхних дыхательных путей необходимо предпринять меры по удалению инородного тела: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1.</w:t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ab/>
        <w:t>Встать сбоку и немного сзади пострадавшего.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2.</w:t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ab/>
        <w:t>Придерживая пострадавшего одной рукой, другой наклонить его вперёд, чтобы в случае смещения инородного тела оно попало в рот пострадавшего, а не опустилось ниже в дыхательные пути.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3.</w:t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ab/>
        <w:t>Нанести 5 резких ударов основанием своей ладони между лопатками пострадавшего. Проверять после каждого удара, не удалось ли устранить нарушение проходимости.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4.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4.</w:t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ab/>
        <w:t>Если после 5 ударов инородное тело не удалено, то следует: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ab/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 xml:space="preserve">встать позади пострадавшего; 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ab/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сжать кулак одной из рук и поместить его над пупком большим пальцем к себе;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ab/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обхватить кулак другой рукой и, слегка наклонив пострадавшего вперед, резко надавить на его живот в направлении внутрь и кверху.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ab/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при необходимости надавливания повторить до 5 раз.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Если удалить инородное тело не удалось, необходимо продолжать попытки его удаления, перемежая пять ударов по спине с пятью надавливаниями на живот.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Если пострадавший потерял сознание - необходимо начать сердечно-лёгочную реанимацию в объеме давления руками на грудину пострадавшего и искусственного дыхания. При этом следует следить за возможным появлением инородного тела во рту для того, чтобы своевременно удалить его.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5.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/>
          <w:bCs/>
          <w:sz w:val="28"/>
          <w:szCs w:val="28"/>
        </w:rPr>
        <w:t>Инородное тело у тучного человека или беременной, у ребенка.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Cs/>
          <w:sz w:val="28"/>
          <w:szCs w:val="28"/>
        </w:rPr>
        <w:br/>
      </w: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В случае, если инородное тело нарушило проходимость дыхательных путей у тучного человека или беременной женщины, оказание первой помощи начинается с 5 ударов между лопатками.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У тучных людей или беременных женщин не осуществляется давление на живот. Вместо него проводятся надавливания на нижнюю часть груди.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Если инородное тело перекрыло дыхательные пути ребенку, то помощь оказывается также как и у взрослых. Однако, следует помнить о необходимости дозирования усилий (удары и надавливания наносятся с меньшей силой). Кроме того, детям до 1 года нельзя выполнять надавливания на живот. Вместо них производятся толчки в нижнюю часть грудной клетки двумя пальцами. При выполнении ударов и толчков грудным детям следует располагать их на предплечье человека, оказывающего помощь, головой вниз; при этом необходимо придерживать голову ребенка.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Детям старше 1 года можно выполнять надавливания на живот над пупком, дозируя усилие соответственно возрасту.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>При отсутствии эффекта от этих действий (пострадавший потерял сознание и упал) необходимо приступить к сердечно-легочной реанимации.</w:t>
      </w:r>
    </w:p>
    <w:p w:rsidR="00AE1D85" w:rsidRPr="00AE1D85" w:rsidRDefault="00AE1D85" w:rsidP="00AE1D85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AE1D85">
        <w:rPr>
          <w:rFonts w:ascii="Times New Roman" w:eastAsia="Arial Unicode MS" w:hAnsi="Times New Roman" w:cs="Times New Roman"/>
          <w:bCs/>
          <w:sz w:val="28"/>
          <w:szCs w:val="28"/>
        </w:rPr>
        <w:t xml:space="preserve">Запомните. Мероприятия по извлечению инородного тела из дыхательных путей – простой и эффективный способ по спасению жизни, которые может освоить каждый человек. </w:t>
      </w:r>
    </w:p>
    <w:sectPr w:rsidR="00AE1D85" w:rsidRPr="00AE1D85" w:rsidSect="00AE1D85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885" w:rsidRDefault="00730885">
      <w:r>
        <w:separator/>
      </w:r>
    </w:p>
  </w:endnote>
  <w:endnote w:type="continuationSeparator" w:id="0">
    <w:p w:rsidR="00730885" w:rsidRDefault="0073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60E" w:rsidRDefault="00FA760E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FA760E" w:rsidRDefault="00FA760E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885" w:rsidRDefault="00730885">
      <w:r>
        <w:separator/>
      </w:r>
    </w:p>
  </w:footnote>
  <w:footnote w:type="continuationSeparator" w:id="0">
    <w:p w:rsidR="00730885" w:rsidRDefault="00730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D85" w:rsidRDefault="00AE1D85">
    <w:pPr>
      <w:pStyle w:val="a9"/>
      <w:jc w:val="center"/>
    </w:pPr>
  </w:p>
  <w:p w:rsidR="00AE1D85" w:rsidRDefault="00AE1D85">
    <w:pPr>
      <w:pStyle w:val="a9"/>
      <w:jc w:val="center"/>
    </w:pPr>
  </w:p>
  <w:p w:rsidR="00AE1D85" w:rsidRDefault="00AE1D85">
    <w:pPr>
      <w:pStyle w:val="a9"/>
      <w:jc w:val="center"/>
    </w:pPr>
    <w:sdt>
      <w:sdtPr>
        <w:id w:val="107492579"/>
        <w:docPartObj>
          <w:docPartGallery w:val="Page Numbers (Top of Page)"/>
          <w:docPartUnique/>
        </w:docPartObj>
      </w:sdtPr>
      <w:sdtContent>
        <w:r w:rsidRPr="00AE1D85">
          <w:rPr>
            <w:rFonts w:ascii="Times New Roman" w:hAnsi="Times New Roman" w:cs="Times New Roman"/>
          </w:rPr>
          <w:fldChar w:fldCharType="begin"/>
        </w:r>
        <w:r w:rsidRPr="00AE1D85">
          <w:rPr>
            <w:rFonts w:ascii="Times New Roman" w:hAnsi="Times New Roman" w:cs="Times New Roman"/>
          </w:rPr>
          <w:instrText xml:space="preserve"> PAGE   \* MERGEFORMAT </w:instrText>
        </w:r>
        <w:r w:rsidRPr="00AE1D8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E1D85">
          <w:rPr>
            <w:rFonts w:ascii="Times New Roman" w:hAnsi="Times New Roman" w:cs="Times New Roman"/>
          </w:rPr>
          <w:fldChar w:fldCharType="end"/>
        </w:r>
      </w:sdtContent>
    </w:sdt>
  </w:p>
  <w:p w:rsidR="00AE1D85" w:rsidRDefault="00AE1D8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B2157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A760E"/>
    <w:rsid w:val="001D0171"/>
    <w:rsid w:val="003D1736"/>
    <w:rsid w:val="00730885"/>
    <w:rsid w:val="0073118B"/>
    <w:rsid w:val="009E1B26"/>
    <w:rsid w:val="00A14F68"/>
    <w:rsid w:val="00AE1D85"/>
    <w:rsid w:val="00C72D54"/>
    <w:rsid w:val="00FA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54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2D5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72D5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2D54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rsid w:val="00C72D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C72D54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AE1D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E1D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1D85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2C207-187E-4A53-83B5-198C04E1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оказания первой помощи при нарушении проходимости верхних дыхательных путей</dc:title>
  <dc:creator>Windows User</dc:creator>
  <cp:lastModifiedBy>515</cp:lastModifiedBy>
  <cp:revision>2</cp:revision>
  <dcterms:created xsi:type="dcterms:W3CDTF">2023-12-12T14:22:00Z</dcterms:created>
  <dcterms:modified xsi:type="dcterms:W3CDTF">2023-12-12T14:22:00Z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63e1645b91314367b7f59ff8b0de1c4a</vt:lpwstr>
  </property>
</Properties>
</file>